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23" w:rsidRDefault="001B6C23" w:rsidP="001B6C23">
      <w:pPr>
        <w:pStyle w:val="a3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3</w:t>
      </w:r>
      <w:r w:rsidRPr="00DD56B4">
        <w:rPr>
          <w:rFonts w:ascii="Segoe UI" w:hAnsi="Segoe UI" w:cs="Segoe UI"/>
          <w:vertAlign w:val="superscript"/>
          <w:lang w:val="el-GR"/>
        </w:rPr>
        <w:t>ο</w:t>
      </w:r>
      <w:r w:rsidR="00D84AAB">
        <w:rPr>
          <w:rFonts w:ascii="Segoe UI" w:hAnsi="Segoe UI" w:cs="Segoe UI"/>
          <w:lang w:val="el-GR"/>
        </w:rPr>
        <w:t xml:space="preserve"> μάθημα –</w:t>
      </w:r>
      <w:r w:rsidR="00D84AAB" w:rsidRPr="00D84AAB">
        <w:rPr>
          <w:rFonts w:ascii="Segoe UI" w:hAnsi="Segoe UI" w:cs="Segoe UI"/>
          <w:lang w:val="el-GR"/>
        </w:rPr>
        <w:t xml:space="preserve"> </w:t>
      </w:r>
      <w:r w:rsidR="00D84AAB">
        <w:rPr>
          <w:rFonts w:ascii="Segoe UI" w:hAnsi="Segoe UI" w:cs="Segoe UI"/>
          <w:lang w:val="el-GR"/>
        </w:rPr>
        <w:t xml:space="preserve">Άσκηση 1 / </w:t>
      </w:r>
      <w:r>
        <w:rPr>
          <w:rFonts w:ascii="Segoe UI" w:hAnsi="Segoe UI" w:cs="Segoe UI"/>
          <w:lang w:val="el-GR"/>
        </w:rPr>
        <w:t>Λύσεις θεμάτων 2013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/>
          <w:bCs/>
          <w:sz w:val="24"/>
          <w:szCs w:val="24"/>
          <w:lang w:val="el-GR"/>
        </w:rPr>
      </w:pPr>
      <w:r w:rsidRPr="00880775">
        <w:rPr>
          <w:rFonts w:ascii="Segoe UI" w:hAnsi="Segoe UI" w:cs="Segoe UI"/>
          <w:b/>
          <w:bCs/>
          <w:sz w:val="24"/>
          <w:szCs w:val="24"/>
          <w:lang w:val="el-GR"/>
        </w:rPr>
        <w:t xml:space="preserve">Α1.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1.  Λάθος 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2.  Σωστό   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3.  Σωστό      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4.  Λάθος    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5.  Σωστό </w:t>
      </w:r>
    </w:p>
    <w:p w:rsidR="00A9669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6.  Λάθος </w:t>
      </w:r>
    </w:p>
    <w:p w:rsidR="00A96696" w:rsidRDefault="00A96696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880775" w:rsidRDefault="001B6C23" w:rsidP="001B6C23">
      <w:pPr>
        <w:pStyle w:val="normal"/>
        <w:rPr>
          <w:rFonts w:ascii="Segoe UI" w:hAnsi="Segoe UI" w:cs="Segoe UI"/>
          <w:b/>
          <w:bCs/>
          <w:sz w:val="24"/>
          <w:szCs w:val="24"/>
          <w:lang w:val="el-GR"/>
        </w:rPr>
      </w:pPr>
      <w:r w:rsidRPr="00880775">
        <w:rPr>
          <w:rFonts w:ascii="Segoe UI" w:hAnsi="Segoe UI" w:cs="Segoe UI"/>
          <w:b/>
          <w:bCs/>
          <w:sz w:val="24"/>
          <w:szCs w:val="24"/>
          <w:lang w:val="el-GR"/>
        </w:rPr>
        <w:t xml:space="preserve">Α2.  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k </w:t>
      </w:r>
      <w:r w:rsidR="00880775" w:rsidRPr="00880775">
        <w:rPr>
          <w:rFonts w:ascii="Segoe UI" w:hAnsi="Segoe UI" w:cs="Segoe UI"/>
          <w:bCs/>
          <w:sz w:val="24"/>
          <w:szCs w:val="24"/>
          <w:lang w:val="el-GR"/>
        </w:rPr>
        <w:sym w:font="Wingdings" w:char="F0DF"/>
      </w:r>
      <w:r w:rsidR="008807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1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ΓΙΑ </w:t>
      </w:r>
      <w:r w:rsidR="00880775">
        <w:rPr>
          <w:rFonts w:ascii="Segoe UI" w:hAnsi="Segoe UI" w:cs="Segoe UI"/>
          <w:bCs/>
          <w:sz w:val="24"/>
          <w:szCs w:val="24"/>
        </w:rPr>
        <w:t>i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 ΑΠΟ 1 ΜΕΧΡΙ 4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ΓΙΑ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  </w:t>
      </w:r>
      <w:r w:rsidR="00880775">
        <w:rPr>
          <w:rFonts w:ascii="Segoe UI" w:hAnsi="Segoe UI" w:cs="Segoe UI"/>
          <w:bCs/>
          <w:sz w:val="24"/>
          <w:szCs w:val="24"/>
        </w:rPr>
        <w:t>j</w:t>
      </w:r>
      <w:r w:rsidR="00880775"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ΑΠΟ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1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ΜΕΧΡΙ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5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ΑΝ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ΠΙΝ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>[</w:t>
      </w:r>
      <w:r w:rsidRPr="00880775">
        <w:rPr>
          <w:rFonts w:ascii="Segoe UI" w:hAnsi="Segoe UI" w:cs="Segoe UI"/>
          <w:bCs/>
          <w:sz w:val="24"/>
          <w:szCs w:val="24"/>
        </w:rPr>
        <w:t>I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>,</w:t>
      </w:r>
      <w:r w:rsidRPr="00880775">
        <w:rPr>
          <w:rFonts w:ascii="Segoe UI" w:hAnsi="Segoe UI" w:cs="Segoe UI"/>
          <w:bCs/>
          <w:sz w:val="24"/>
          <w:szCs w:val="24"/>
        </w:rPr>
        <w:t>j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] </w:t>
      </w:r>
      <w:r w:rsidR="00880775" w:rsidRPr="00D84AAB">
        <w:rPr>
          <w:rFonts w:ascii="Segoe UI" w:hAnsi="Segoe UI" w:cs="Segoe UI"/>
          <w:bCs/>
          <w:sz w:val="24"/>
          <w:szCs w:val="24"/>
          <w:lang w:val="el-GR"/>
        </w:rPr>
        <w:t xml:space="preserve">&lt;&gt; 0 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ΤΟΤΕ</w:t>
      </w:r>
      <w:r w:rsidRPr="00D84AAB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Α</w:t>
      </w:r>
      <w:r w:rsidRPr="00880775">
        <w:rPr>
          <w:rFonts w:ascii="Segoe UI" w:hAnsi="Segoe UI" w:cs="Segoe UI"/>
          <w:bCs/>
          <w:sz w:val="24"/>
          <w:szCs w:val="24"/>
        </w:rPr>
        <w:t>[k]</w:t>
      </w:r>
      <w:r w:rsidR="00880775" w:rsidRPr="00880775">
        <w:rPr>
          <w:rFonts w:ascii="Segoe UI" w:hAnsi="Segoe UI" w:cs="Segoe UI"/>
          <w:bCs/>
          <w:sz w:val="24"/>
          <w:szCs w:val="24"/>
        </w:rPr>
        <w:sym w:font="Wingdings" w:char="F0DF"/>
      </w:r>
      <w:r w:rsidRPr="00880775">
        <w:rPr>
          <w:rFonts w:ascii="Segoe UI" w:hAnsi="Segoe UI" w:cs="Segoe UI"/>
          <w:bCs/>
          <w:sz w:val="24"/>
          <w:szCs w:val="24"/>
        </w:rPr>
        <w:t xml:space="preserve">  i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Α</w:t>
      </w:r>
      <w:r w:rsidRPr="00D84AAB">
        <w:rPr>
          <w:rFonts w:ascii="Segoe UI" w:hAnsi="Segoe UI" w:cs="Segoe UI"/>
          <w:bCs/>
          <w:sz w:val="24"/>
          <w:szCs w:val="24"/>
        </w:rPr>
        <w:t>[</w:t>
      </w:r>
      <w:r w:rsidRPr="00880775">
        <w:rPr>
          <w:rFonts w:ascii="Segoe UI" w:hAnsi="Segoe UI" w:cs="Segoe UI"/>
          <w:bCs/>
          <w:sz w:val="24"/>
          <w:szCs w:val="24"/>
        </w:rPr>
        <w:t>k</w:t>
      </w:r>
      <w:r w:rsidRPr="00D84AAB">
        <w:rPr>
          <w:rFonts w:ascii="Segoe UI" w:hAnsi="Segoe UI" w:cs="Segoe UI"/>
          <w:bCs/>
          <w:sz w:val="24"/>
          <w:szCs w:val="24"/>
        </w:rPr>
        <w:t xml:space="preserve">+1]  </w:t>
      </w:r>
      <w:r w:rsidR="00880775" w:rsidRPr="00880775">
        <w:rPr>
          <w:rFonts w:ascii="Segoe UI" w:hAnsi="Segoe UI" w:cs="Segoe UI"/>
          <w:bCs/>
          <w:sz w:val="24"/>
          <w:szCs w:val="24"/>
        </w:rPr>
        <w:sym w:font="Wingdings" w:char="F0DF"/>
      </w:r>
      <w:r w:rsidR="00880775" w:rsidRPr="00D84AAB">
        <w:rPr>
          <w:rFonts w:ascii="Segoe UI" w:hAnsi="Segoe UI" w:cs="Segoe UI"/>
          <w:bCs/>
          <w:sz w:val="24"/>
          <w:szCs w:val="24"/>
        </w:rPr>
        <w:t xml:space="preserve"> </w:t>
      </w:r>
      <w:r w:rsidRPr="00880775">
        <w:rPr>
          <w:rFonts w:ascii="Segoe UI" w:hAnsi="Segoe UI" w:cs="Segoe UI"/>
          <w:bCs/>
          <w:sz w:val="24"/>
          <w:szCs w:val="24"/>
        </w:rPr>
        <w:t>j</w:t>
      </w:r>
      <w:r w:rsidRPr="00D84AAB">
        <w:rPr>
          <w:rFonts w:ascii="Segoe UI" w:hAnsi="Segoe UI" w:cs="Segoe UI"/>
          <w:bCs/>
          <w:sz w:val="24"/>
          <w:szCs w:val="24"/>
        </w:rPr>
        <w:t xml:space="preserve">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Α</w:t>
      </w:r>
      <w:r w:rsidRPr="00D84AAB">
        <w:rPr>
          <w:rFonts w:ascii="Segoe UI" w:hAnsi="Segoe UI" w:cs="Segoe UI"/>
          <w:bCs/>
          <w:sz w:val="24"/>
          <w:szCs w:val="24"/>
        </w:rPr>
        <w:t>[</w:t>
      </w:r>
      <w:r w:rsidRPr="00880775">
        <w:rPr>
          <w:rFonts w:ascii="Segoe UI" w:hAnsi="Segoe UI" w:cs="Segoe UI"/>
          <w:bCs/>
          <w:sz w:val="24"/>
          <w:szCs w:val="24"/>
        </w:rPr>
        <w:t>k</w:t>
      </w:r>
      <w:r w:rsidRPr="00D84AAB">
        <w:rPr>
          <w:rFonts w:ascii="Segoe UI" w:hAnsi="Segoe UI" w:cs="Segoe UI"/>
          <w:bCs/>
          <w:sz w:val="24"/>
          <w:szCs w:val="24"/>
        </w:rPr>
        <w:t xml:space="preserve">+2]  </w:t>
      </w:r>
      <w:r w:rsidR="00880775" w:rsidRPr="00880775">
        <w:rPr>
          <w:rFonts w:ascii="Segoe UI" w:hAnsi="Segoe UI" w:cs="Segoe UI"/>
          <w:bCs/>
          <w:sz w:val="24"/>
          <w:szCs w:val="24"/>
        </w:rPr>
        <w:sym w:font="Wingdings" w:char="F0DF"/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ΠΙΝ</w:t>
      </w:r>
      <w:r w:rsidRPr="00D84AAB">
        <w:rPr>
          <w:rFonts w:ascii="Segoe UI" w:hAnsi="Segoe UI" w:cs="Segoe UI"/>
          <w:bCs/>
          <w:sz w:val="24"/>
          <w:szCs w:val="24"/>
        </w:rPr>
        <w:t>[</w:t>
      </w:r>
      <w:r w:rsidRPr="00880775">
        <w:rPr>
          <w:rFonts w:ascii="Segoe UI" w:hAnsi="Segoe UI" w:cs="Segoe UI"/>
          <w:bCs/>
          <w:sz w:val="24"/>
          <w:szCs w:val="24"/>
        </w:rPr>
        <w:t>i</w:t>
      </w:r>
      <w:r w:rsidRPr="00D84AAB">
        <w:rPr>
          <w:rFonts w:ascii="Segoe UI" w:hAnsi="Segoe UI" w:cs="Segoe UI"/>
          <w:bCs/>
          <w:sz w:val="24"/>
          <w:szCs w:val="24"/>
        </w:rPr>
        <w:t>,</w:t>
      </w:r>
      <w:r w:rsidRPr="00880775">
        <w:rPr>
          <w:rFonts w:ascii="Segoe UI" w:hAnsi="Segoe UI" w:cs="Segoe UI"/>
          <w:bCs/>
          <w:sz w:val="24"/>
          <w:szCs w:val="24"/>
        </w:rPr>
        <w:t>j</w:t>
      </w:r>
      <w:r w:rsidRPr="00D84AAB">
        <w:rPr>
          <w:rFonts w:ascii="Segoe UI" w:hAnsi="Segoe UI" w:cs="Segoe UI"/>
          <w:bCs/>
          <w:sz w:val="24"/>
          <w:szCs w:val="24"/>
        </w:rPr>
        <w:t xml:space="preserve">] 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80775">
        <w:rPr>
          <w:rFonts w:ascii="Segoe UI" w:hAnsi="Segoe UI" w:cs="Segoe UI"/>
          <w:bCs/>
          <w:sz w:val="24"/>
          <w:szCs w:val="24"/>
        </w:rPr>
        <w:t>k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 xml:space="preserve">  </w:t>
      </w:r>
      <w:r w:rsidR="00880775" w:rsidRPr="00880775">
        <w:rPr>
          <w:rFonts w:ascii="Segoe UI" w:hAnsi="Segoe UI" w:cs="Segoe UI"/>
          <w:bCs/>
          <w:sz w:val="24"/>
          <w:szCs w:val="24"/>
        </w:rPr>
        <w:sym w:font="Wingdings" w:char="F0DF"/>
      </w:r>
      <w:r w:rsidR="00880775" w:rsidRPr="008807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Pr="00880775">
        <w:rPr>
          <w:rFonts w:ascii="Segoe UI" w:hAnsi="Segoe UI" w:cs="Segoe UI"/>
          <w:bCs/>
          <w:sz w:val="24"/>
          <w:szCs w:val="24"/>
        </w:rPr>
        <w:t>k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 xml:space="preserve">+3 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ΤΕΛΟΣ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>_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ΑΝ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ΤΕΛΟΣ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>_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ΕΠΑΝΑΛΗΨΗΣ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1B6C23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ΤΕΛΟΣ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>_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ΕΠΑΝΑΛΗΨΗΣ</w:t>
      </w:r>
      <w:r w:rsidRPr="008807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1B6C23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80775">
        <w:rPr>
          <w:rFonts w:ascii="Segoe UI" w:hAnsi="Segoe UI" w:cs="Segoe UI"/>
          <w:b/>
          <w:bCs/>
          <w:sz w:val="24"/>
          <w:szCs w:val="24"/>
          <w:lang w:val="el-GR"/>
        </w:rPr>
        <w:t>Α3.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 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α. Οι λόγοι που αναθέτουμε την επίλυση ενός προβλήματος σε υπολογιστή σχετίζονται με: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την πολυπλοκότητα των υπολογισμών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την επαναληπτικότητα των διαδικασιών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την ταχύτητα εκτέλεσης των πράξεων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το μεγάλο πλήθος δεδομένων.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(σελ. 19 από το Σχολικό βιβλίο) </w:t>
      </w:r>
    </w:p>
    <w:p w:rsidR="00880775" w:rsidRPr="00D84AAB" w:rsidRDefault="00880775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β.  Η χρήση σειριακής αναζήτησης δεδομένων δικαιολογείτε σε περιπτώσεις όπου: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ο πίνακας είναι μη ταξινομημένος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ο πίνακας είναι μικρού μεγέθους 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 η αναζήτηση στον πίνακα γίνεται σπάνια. (σελ. 65 από το Σχολικό βιβλίο)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γ.  Τα πλεονεκτήματα των γλωσσών υψηλού επιπέδου είναι: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ο φυσικός τρόπος έκφρασης, 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η μεταφερσιμότητα των προγραμμάτων, 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 η ευκολία εκμάθησης 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> και η εύκολη διόρθωση των λαθών.  (σελ. 127 από το Σχολικό βιβλίο)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D84AAB" w:rsidRDefault="00880775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D84AAB" w:rsidRDefault="00880775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80775">
        <w:rPr>
          <w:rFonts w:ascii="Segoe UI" w:hAnsi="Segoe UI" w:cs="Segoe UI"/>
          <w:b/>
          <w:bCs/>
          <w:sz w:val="24"/>
          <w:szCs w:val="24"/>
          <w:lang w:val="el-GR"/>
        </w:rPr>
        <w:t>Α4.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  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α.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Για i από 1 μέχρι 100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Για j από i+1 μέχρι 100 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Διάβασε Π[i,j] </w:t>
      </w:r>
    </w:p>
    <w:p w:rsidR="00880775" w:rsidRP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Τέλος_επανάληψης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Τέλος_επανάληψης </w:t>
      </w:r>
    </w:p>
    <w:p w:rsidR="00880775" w:rsidRPr="00D84AAB" w:rsidRDefault="00880775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β.  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1. Διάβασε Α, Β </w:t>
      </w:r>
    </w:p>
    <w:p w:rsidR="00880775" w:rsidRPr="00D84AAB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2. Αν Α &lt; Β τότε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3. Α   Β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4. Τέλος_αν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5. Εμφάνισε Α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Α5. 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1. 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ε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2.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ζ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3.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στ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4.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α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5.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β </w:t>
      </w:r>
    </w:p>
    <w:p w:rsidR="00880775" w:rsidRDefault="001B6C23" w:rsidP="001B6C23">
      <w:pPr>
        <w:pStyle w:val="normal"/>
        <w:rPr>
          <w:rFonts w:ascii="Segoe UI" w:hAnsi="Segoe UI" w:cs="Segoe UI"/>
          <w:bCs/>
          <w:sz w:val="24"/>
          <w:szCs w:val="24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6.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 γ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7. </w:t>
      </w: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δ   </w:t>
      </w:r>
    </w:p>
    <w:p w:rsidR="001B6C23" w:rsidRPr="008252D6" w:rsidRDefault="001B6C23" w:rsidP="001B6C23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</w:p>
    <w:p w:rsidR="001B6C23" w:rsidRPr="001B6C23" w:rsidRDefault="001B6C23" w:rsidP="001B6C23">
      <w:pPr>
        <w:rPr>
          <w:lang w:val="el-GR"/>
        </w:rPr>
      </w:pPr>
    </w:p>
    <w:p w:rsidR="00D1602F" w:rsidRDefault="00D1602F">
      <w:pPr>
        <w:spacing w:after="200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24"/>
          <w:szCs w:val="24"/>
          <w:lang w:val="el-GR"/>
        </w:rPr>
      </w:pPr>
    </w:p>
    <w:p w:rsidR="00D84AAB" w:rsidRDefault="00D84AAB">
      <w:pPr>
        <w:spacing w:after="200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24"/>
          <w:szCs w:val="24"/>
          <w:lang w:val="el-GR"/>
        </w:rPr>
      </w:pPr>
    </w:p>
    <w:sectPr w:rsidR="00D84AAB" w:rsidSect="00FC69F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887"/>
    <w:multiLevelType w:val="hybridMultilevel"/>
    <w:tmpl w:val="296EC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943D91"/>
    <w:multiLevelType w:val="hybridMultilevel"/>
    <w:tmpl w:val="FD4AB89A"/>
    <w:lvl w:ilvl="0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453F4CDA"/>
    <w:multiLevelType w:val="hybridMultilevel"/>
    <w:tmpl w:val="9F4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4F3D"/>
    <w:multiLevelType w:val="hybridMultilevel"/>
    <w:tmpl w:val="F4843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F04DE"/>
    <w:multiLevelType w:val="hybridMultilevel"/>
    <w:tmpl w:val="73E0E2E0"/>
    <w:lvl w:ilvl="0" w:tplc="EA9271BA">
      <w:numFmt w:val="bullet"/>
      <w:lvlText w:val=""/>
      <w:lvlJc w:val="left"/>
      <w:pPr>
        <w:ind w:left="408" w:hanging="360"/>
      </w:pPr>
      <w:rPr>
        <w:rFonts w:ascii="Symbol" w:eastAsia="Aria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653B482B"/>
    <w:multiLevelType w:val="hybridMultilevel"/>
    <w:tmpl w:val="B2F27180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7">
    <w:nsid w:val="6A754EF2"/>
    <w:multiLevelType w:val="hybridMultilevel"/>
    <w:tmpl w:val="949A5B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782CBB"/>
    <w:multiLevelType w:val="hybridMultilevel"/>
    <w:tmpl w:val="7B283538"/>
    <w:lvl w:ilvl="0" w:tplc="EA9271BA">
      <w:numFmt w:val="bullet"/>
      <w:lvlText w:val=""/>
      <w:lvlJc w:val="left"/>
      <w:pPr>
        <w:ind w:left="768" w:hanging="360"/>
      </w:pPr>
      <w:rPr>
        <w:rFonts w:ascii="Symbol" w:eastAsia="Aria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7441EC"/>
    <w:multiLevelType w:val="hybridMultilevel"/>
    <w:tmpl w:val="732E2EE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01D"/>
    <w:rsid w:val="00005808"/>
    <w:rsid w:val="00056C40"/>
    <w:rsid w:val="000A352E"/>
    <w:rsid w:val="0010662A"/>
    <w:rsid w:val="00147D64"/>
    <w:rsid w:val="00150A10"/>
    <w:rsid w:val="00190A5B"/>
    <w:rsid w:val="001A59DF"/>
    <w:rsid w:val="001B6C23"/>
    <w:rsid w:val="001C4AC5"/>
    <w:rsid w:val="00204F03"/>
    <w:rsid w:val="002416DA"/>
    <w:rsid w:val="00244CFE"/>
    <w:rsid w:val="002D322E"/>
    <w:rsid w:val="002D3E80"/>
    <w:rsid w:val="00322731"/>
    <w:rsid w:val="004A5A89"/>
    <w:rsid w:val="004C78B0"/>
    <w:rsid w:val="00543D94"/>
    <w:rsid w:val="005B4BEA"/>
    <w:rsid w:val="006072C1"/>
    <w:rsid w:val="006436CC"/>
    <w:rsid w:val="006D68BC"/>
    <w:rsid w:val="00725EBE"/>
    <w:rsid w:val="00733F0C"/>
    <w:rsid w:val="0079401D"/>
    <w:rsid w:val="00832D7A"/>
    <w:rsid w:val="00880775"/>
    <w:rsid w:val="008E09F2"/>
    <w:rsid w:val="008E1F0E"/>
    <w:rsid w:val="00A00F4A"/>
    <w:rsid w:val="00A3560B"/>
    <w:rsid w:val="00A75725"/>
    <w:rsid w:val="00A96696"/>
    <w:rsid w:val="00D15DCB"/>
    <w:rsid w:val="00D1602F"/>
    <w:rsid w:val="00D35C14"/>
    <w:rsid w:val="00D82901"/>
    <w:rsid w:val="00D84AAB"/>
    <w:rsid w:val="00DC5F88"/>
    <w:rsid w:val="00DD56B4"/>
    <w:rsid w:val="00EB361A"/>
    <w:rsid w:val="00EB757B"/>
    <w:rsid w:val="00EF5DA6"/>
    <w:rsid w:val="00F5040A"/>
    <w:rsid w:val="00F614A8"/>
    <w:rsid w:val="00FC69FC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a4">
    <w:name w:val="List Paragraph"/>
    <w:basedOn w:val="a"/>
    <w:uiPriority w:val="34"/>
    <w:qFormat/>
    <w:rsid w:val="00150A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D3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5C14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1C4AC5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1C4AC5"/>
    <w:rPr>
      <w:b/>
      <w:bCs/>
      <w:color w:val="0000FF"/>
    </w:rPr>
  </w:style>
  <w:style w:type="character" w:customStyle="1" w:styleId="an">
    <w:name w:val="an"/>
    <w:basedOn w:val="a0"/>
    <w:rsid w:val="001C4AC5"/>
    <w:rPr>
      <w:color w:val="000000"/>
    </w:rPr>
  </w:style>
  <w:style w:type="character" w:customStyle="1" w:styleId="al">
    <w:name w:val="al"/>
    <w:basedOn w:val="a0"/>
    <w:rsid w:val="001C4AC5"/>
    <w:rPr>
      <w:color w:val="800080"/>
    </w:rPr>
  </w:style>
  <w:style w:type="character" w:customStyle="1" w:styleId="sb">
    <w:name w:val="sb"/>
    <w:basedOn w:val="a0"/>
    <w:rsid w:val="001C4AC5"/>
    <w:rPr>
      <w:b/>
      <w:bCs/>
      <w:color w:val="FF0000"/>
    </w:rPr>
  </w:style>
  <w:style w:type="paragraph" w:styleId="a5">
    <w:name w:val="Balloon Text"/>
    <w:basedOn w:val="a"/>
    <w:link w:val="Char0"/>
    <w:uiPriority w:val="99"/>
    <w:semiHidden/>
    <w:unhideWhenUsed/>
    <w:rsid w:val="00F50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040A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34</cp:revision>
  <dcterms:created xsi:type="dcterms:W3CDTF">2020-03-22T13:18:00Z</dcterms:created>
  <dcterms:modified xsi:type="dcterms:W3CDTF">2020-03-30T09:01:00Z</dcterms:modified>
</cp:coreProperties>
</file>